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C87" w:rsidRPr="00310C87" w:rsidRDefault="00310C87" w:rsidP="00310C87">
      <w:pPr>
        <w:spacing w:after="0" w:line="240" w:lineRule="auto"/>
        <w:outlineLvl w:val="1"/>
        <w:rPr>
          <w:rFonts w:ascii="Tahoma" w:eastAsia="Times New Roman" w:hAnsi="Tahoma" w:cs="Tahoma"/>
          <w:color w:val="218BC5"/>
          <w:sz w:val="27"/>
          <w:szCs w:val="27"/>
          <w:lang w:eastAsia="ru-RU"/>
        </w:rPr>
      </w:pPr>
      <w:r w:rsidRPr="00310C87">
        <w:rPr>
          <w:rFonts w:ascii="Tahoma" w:eastAsia="Times New Roman" w:hAnsi="Tahoma" w:cs="Tahoma"/>
          <w:color w:val="218BC5"/>
          <w:sz w:val="27"/>
          <w:szCs w:val="27"/>
          <w:lang w:eastAsia="ru-RU"/>
        </w:rPr>
        <w:t>Воспитать жертву и неудачника: вредные советы</w:t>
      </w:r>
    </w:p>
    <w:p w:rsidR="00310C87" w:rsidRPr="00310C87" w:rsidRDefault="00310C87" w:rsidP="00310C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0C87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093397" cy="1580515"/>
            <wp:effectExtent l="0" t="0" r="2540" b="635"/>
            <wp:docPr id="1" name="Рисунок 1" descr="http://www.svdeti.ru/images/stories/2016/vrednye-sove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vdeti.ru/images/stories/2016/vrednye-sovet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451" cy="1585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C87" w:rsidRPr="00E86BAC" w:rsidRDefault="00310C87" w:rsidP="00310C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0" w:name="_GoBack"/>
      <w:r w:rsidRPr="00E86B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Родители, стремясь вложить в детей все самое лучшее, светлое и доброе, порой добиваются совершенно противоположного результата – своими действиями и словами они формируют у ребёнка заниженную самооценку, чувство вины и позицию жертвы. Делают они это, разумеется, неосознанно, а просто стараясь, к примеру, привить ребёнку навыки опрятности и чистоты, научить быть вежливым и дружелюбным. Но эффект почему-то получается обратный.</w:t>
      </w:r>
    </w:p>
    <w:p w:rsidR="00310C87" w:rsidRPr="00E86BAC" w:rsidRDefault="00310C87" w:rsidP="00310C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86B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Если вы хотите, чтобы у ребёнка были сложности в общении с другими людьми и миром в целом, чувством самоидентификации, и он постоянно попадал в неприятные, а порой – и опасные для жизни ситуации, следуйте нашим вредным советам. Результат гарантирован!</w:t>
      </w:r>
      <w:r w:rsidRPr="00E86B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86B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86BAC">
        <w:rPr>
          <w:rFonts w:ascii="Arial" w:eastAsia="Times New Roman" w:hAnsi="Arial" w:cs="Arial"/>
          <w:b/>
          <w:bCs/>
          <w:color w:val="A91D1D"/>
          <w:sz w:val="28"/>
          <w:szCs w:val="28"/>
          <w:lang w:eastAsia="ru-RU"/>
        </w:rPr>
        <w:t>Вредный совет № 1: Заставляйте делиться</w:t>
      </w:r>
      <w:r w:rsidRPr="00E86B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86B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Всегда заставляйте ребёнка делиться своими игрушками с каждым, кто попросит, а особенно с тем, кто сказал «пожалуйста». Не важно, новая эта игрушка или старая, взял ли малыш её только что в руки или играет уже целый час – правило непреложно: если кто-то попросил, дай, ведь ты не жадина...</w:t>
      </w:r>
      <w:r w:rsidRPr="00E86B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86B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Также учите ребёнка всегда пропускать вперёд всех, кто захочет, уступать всем без исключения – девочкам, мальчикам, собакам, бабушкам и дедушкам, всем-всем! Не важно, что вы полчаса стояли и ждали очередь на горку, а подошел другой малыш. Ему ведь важнее, ему нужнее, он так плачет... А ваш пусть еще подождет. Это мелочь, ведь самое главное, что он растет добрым и великодушным, ведь вы учите его не зависеть в жизни от таких пустяков, как горки, карусели и прочие ненужные развлечения.</w:t>
      </w:r>
      <w:r w:rsidRPr="00E86B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86B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86BAC">
        <w:rPr>
          <w:rFonts w:ascii="Arial" w:eastAsia="Times New Roman" w:hAnsi="Arial" w:cs="Arial"/>
          <w:b/>
          <w:bCs/>
          <w:color w:val="A91D1D"/>
          <w:sz w:val="28"/>
          <w:szCs w:val="28"/>
          <w:lang w:eastAsia="ru-RU"/>
        </w:rPr>
        <w:t>Вредный совет № 2: Стыдите за плач</w:t>
      </w:r>
      <w:r w:rsidRPr="00E86B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86B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Учите ребёнка, что плакать и злиться это нехорошо. Так делают только невоспитанные, только плохие мальчики и девочки. А он, </w:t>
      </w:r>
      <w:r w:rsidRPr="00E86B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будущая цельная личность, которая всегда находится в гармонии с собой, не должен знать, что такое отрицательные эмоции. Говорите о том, что плачут и ругаются только несчастные, обездоленные люди с горькой и тяжёлой судьбой.</w:t>
      </w:r>
      <w:r w:rsidRPr="00E86B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86B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86BAC">
        <w:rPr>
          <w:rFonts w:ascii="Arial" w:eastAsia="Times New Roman" w:hAnsi="Arial" w:cs="Arial"/>
          <w:b/>
          <w:bCs/>
          <w:color w:val="A91D1D"/>
          <w:sz w:val="28"/>
          <w:szCs w:val="28"/>
          <w:lang w:eastAsia="ru-RU"/>
        </w:rPr>
        <w:t>Вредный совет № 3: Ругайте за ошибки</w:t>
      </w:r>
      <w:r w:rsidRPr="00E86B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86B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Хотите вырастить гения? С самого детства внушайте ребёнку, что он не может ошибаться, что делать нужно все правильно и – желательно – с первого раза. А если не умеешь – не берись. Критикуйте беспощадно и неконструктивно, с переходом на личности. Хвалите редко и неохотно – только за величайшие (по вашему мнению) достижения. Если у ребёнка что-то не получается, называйте его лентяем, неумехой и недотепой, сравнивайте с другими детьми. </w:t>
      </w:r>
      <w:r w:rsidRPr="00E86B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86B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86BAC">
        <w:rPr>
          <w:rFonts w:ascii="Arial" w:eastAsia="Times New Roman" w:hAnsi="Arial" w:cs="Arial"/>
          <w:b/>
          <w:bCs/>
          <w:color w:val="A91D1D"/>
          <w:sz w:val="28"/>
          <w:szCs w:val="28"/>
          <w:lang w:eastAsia="ru-RU"/>
        </w:rPr>
        <w:t>Вредный совет № 4: Учите безусловному доверию</w:t>
      </w:r>
      <w:r w:rsidRPr="00E86B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86B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Учите быть вежливыми со всеми взрослыми людьми, которые обращаются к малышу. Велите всё рассказывать окружающим (ведь вы хотите вырастить общительного и дружелюбного человека). Если ребёнок не хочет обнимать бабушку, родную тетю или вашу лучшую подругу, заставьте его это сделать. У ребёнка личных границ нет и быть не может, особенно в отношении родственников. </w:t>
      </w:r>
      <w:r w:rsidRPr="00E86B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86B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86BAC">
        <w:rPr>
          <w:rFonts w:ascii="Arial" w:eastAsia="Times New Roman" w:hAnsi="Arial" w:cs="Arial"/>
          <w:b/>
          <w:bCs/>
          <w:color w:val="A91D1D"/>
          <w:sz w:val="28"/>
          <w:szCs w:val="28"/>
          <w:lang w:eastAsia="ru-RU"/>
        </w:rPr>
        <w:t>Вредный совет № 5: Формируйте чувство вины</w:t>
      </w:r>
      <w:r w:rsidRPr="00E86B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86B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Объясняйте ребёнку, что он несёт перед вами ответственность. У вас болит голова – он виноват, на вас накричали в магазине – тоже вина ребёнка, который баловался и плохо себя вёл. Вы куда-то опоздали? Ну вы уже поняли. Пусть ребёнок растет и осознает силу своего влияния на этот мир. Ему ведь еще предстоит оправдывать ваши ожидания.</w:t>
      </w:r>
      <w:r w:rsidRPr="00E86B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86B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А вот перед другими людьми ни вины, ни ответственности не нужно. Внушайте ребёнку, что в отношениях с другими детьми – в саду, на площадке – он ни в чем не виноват. Мало ли, что он кого-то ударил или обидел! Наверняка, тот ребёнок сам виноват, вот пусть его родители и разбираются. А ваш малыш такой хорошенький, такой маленький, он – самый лучший.</w:t>
      </w:r>
      <w:r w:rsidRPr="00E86B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86B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86BAC">
        <w:rPr>
          <w:rFonts w:ascii="Arial" w:eastAsia="Times New Roman" w:hAnsi="Arial" w:cs="Arial"/>
          <w:b/>
          <w:bCs/>
          <w:color w:val="A91D1D"/>
          <w:sz w:val="28"/>
          <w:szCs w:val="28"/>
          <w:lang w:eastAsia="ru-RU"/>
        </w:rPr>
        <w:t>Вредный совет № 6: Общайтесь с ребёнком, как со взрослым</w:t>
      </w:r>
      <w:r w:rsidRPr="00E86B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86B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К суровой реальности нужно приучать с детства. Держите ребёнка в курсе всех ваших проблем – финансовых, рабочих, личных. Пусть знает, как маме тяжело, какой мир вокруг опасный и какие люди злые. </w:t>
      </w:r>
      <w:r w:rsidRPr="00E86B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Это особенно важно, если мама с папой в разводе и вместе не живут. Рассказывайте сыну, что он теперь главный и единственный мужчина в семье, и только на него вы можете опереться.</w:t>
      </w:r>
      <w:r w:rsidRPr="00E86B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86B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А дочке говорите, что все мужчины обманщики, никто её не достоин, и «всем только одно и надо».</w:t>
      </w:r>
      <w:r w:rsidRPr="00E86B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86B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86BAC">
        <w:rPr>
          <w:rFonts w:ascii="Arial" w:eastAsia="Times New Roman" w:hAnsi="Arial" w:cs="Arial"/>
          <w:b/>
          <w:bCs/>
          <w:color w:val="A91D1D"/>
          <w:sz w:val="28"/>
          <w:szCs w:val="28"/>
          <w:lang w:eastAsia="ru-RU"/>
        </w:rPr>
        <w:t>Вредный совет №7: Только вы знаете, как правильно</w:t>
      </w:r>
      <w:r w:rsidRPr="00E86B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86B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У ребёнка не может быть своего мнения и мировоззрения. Ведь вам уже столько лет, у вас такой опыт за плечами! Внушайте ребёнку, что он всегда и во всем должен с вами советоваться и соглашаться. Ваше слово – это истина в последней инстанции. Пока он там еще вырастет и своего ума-разума наберется, а мама с папой знают, как лучше для него. Вырастет – и спасибо скажет.</w:t>
      </w:r>
    </w:p>
    <w:p w:rsidR="00310C87" w:rsidRPr="00E86BAC" w:rsidRDefault="00310C87" w:rsidP="00310C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86B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Ну что, узнали себя в некоторых из перечисленных ситуаций? Подумайте, приятно ли будет вам, если кто-то использует написанное в отношении вас.</w:t>
      </w:r>
    </w:p>
    <w:p w:rsidR="00310C87" w:rsidRPr="00E86BAC" w:rsidRDefault="00310C87" w:rsidP="00310C87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86B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Автор: Олеся Гаранина </w:t>
      </w:r>
      <w:r w:rsidRPr="00E86B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hyperlink r:id="rId5" w:tgtFrame="_blank" w:history="1">
        <w:r w:rsidRPr="00E86BAC">
          <w:rPr>
            <w:rFonts w:ascii="Arial" w:eastAsia="Times New Roman" w:hAnsi="Arial" w:cs="Arial"/>
            <w:color w:val="848484"/>
            <w:sz w:val="28"/>
            <w:szCs w:val="28"/>
            <w:u w:val="single"/>
            <w:lang w:eastAsia="ru-RU"/>
          </w:rPr>
          <w:t>Источник</w:t>
        </w:r>
      </w:hyperlink>
    </w:p>
    <w:bookmarkEnd w:id="0"/>
    <w:p w:rsidR="00CB727B" w:rsidRPr="00E86BAC" w:rsidRDefault="00CB727B">
      <w:pPr>
        <w:rPr>
          <w:sz w:val="28"/>
          <w:szCs w:val="28"/>
        </w:rPr>
      </w:pPr>
    </w:p>
    <w:sectPr w:rsidR="00CB727B" w:rsidRPr="00E8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5C2"/>
    <w:rsid w:val="00310C87"/>
    <w:rsid w:val="00A565C2"/>
    <w:rsid w:val="00CB727B"/>
    <w:rsid w:val="00E8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4EA54-55DF-4F4D-86F9-6889F9A6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0C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0C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1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0C87"/>
    <w:rPr>
      <w:b/>
      <w:bCs/>
    </w:rPr>
  </w:style>
  <w:style w:type="character" w:customStyle="1" w:styleId="apple-converted-space">
    <w:name w:val="apple-converted-space"/>
    <w:basedOn w:val="a0"/>
    <w:rsid w:val="00310C87"/>
  </w:style>
  <w:style w:type="character" w:styleId="a5">
    <w:name w:val="Hyperlink"/>
    <w:basedOn w:val="a0"/>
    <w:uiPriority w:val="99"/>
    <w:semiHidden/>
    <w:unhideWhenUsed/>
    <w:rsid w:val="00310C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66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6" w:space="8" w:color="D6D6D6"/>
            <w:right w:val="none" w:sz="0" w:space="0" w:color="auto"/>
          </w:divBdr>
        </w:div>
        <w:div w:id="9557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1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eti.mail.ru/child/kak-vyrastit-iz-rebenka-neudachnika-vrednye-sovety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4070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2016-12-10T14:23:00Z</dcterms:created>
  <dcterms:modified xsi:type="dcterms:W3CDTF">2016-12-27T06:36:00Z</dcterms:modified>
</cp:coreProperties>
</file>